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6B9F" w14:textId="5D31BAB9" w:rsidR="00831116" w:rsidRDefault="00537A25">
      <w:pPr>
        <w:rPr>
          <w:b/>
        </w:rPr>
      </w:pPr>
      <w:r>
        <w:t xml:space="preserve">              </w:t>
      </w:r>
      <w:r w:rsidRPr="00537A25">
        <w:rPr>
          <w:b/>
        </w:rPr>
        <w:t xml:space="preserve">TỈNH </w:t>
      </w:r>
      <w:r w:rsidR="00CF0781">
        <w:rPr>
          <w:b/>
        </w:rPr>
        <w:t>NINH BÌNH</w:t>
      </w:r>
      <w:r w:rsidRPr="00537A25">
        <w:rPr>
          <w:b/>
        </w:rPr>
        <w:t xml:space="preserve">   </w:t>
      </w:r>
      <w:r w:rsidRPr="00537A25">
        <w:t xml:space="preserve">                                                                                                                                      </w:t>
      </w:r>
      <w:r w:rsidRPr="00537A25">
        <w:rPr>
          <w:b/>
        </w:rPr>
        <w:t>Phụ lục 1.2</w:t>
      </w:r>
    </w:p>
    <w:p w14:paraId="13CB52E9" w14:textId="549904B3" w:rsidR="00537A25" w:rsidRDefault="00225FC8" w:rsidP="00070CC9">
      <w:pPr>
        <w:spacing w:after="0" w:line="240" w:lineRule="auto"/>
        <w:jc w:val="center"/>
        <w:rPr>
          <w:b/>
        </w:rPr>
      </w:pPr>
      <w:r>
        <w:rPr>
          <w:b/>
        </w:rPr>
        <w:t>SỐ LƯỢNG</w:t>
      </w:r>
      <w:r w:rsidR="00537A25">
        <w:rPr>
          <w:b/>
        </w:rPr>
        <w:t xml:space="preserve"> CÁN BỘ, CÔNG CHỨC,</w:t>
      </w:r>
    </w:p>
    <w:p w14:paraId="7A386532" w14:textId="32D8C4AE" w:rsidR="00537A25" w:rsidRDefault="00537A25" w:rsidP="00070CC9">
      <w:pPr>
        <w:spacing w:after="0" w:line="240" w:lineRule="auto"/>
        <w:jc w:val="center"/>
        <w:rPr>
          <w:b/>
        </w:rPr>
      </w:pPr>
      <w:r>
        <w:rPr>
          <w:b/>
        </w:rPr>
        <w:t>VIÊN CHỨC ĐVHC CẤP TỈNH</w:t>
      </w:r>
      <w:r w:rsidR="00225FC8">
        <w:rPr>
          <w:b/>
        </w:rPr>
        <w:t xml:space="preserve"> SAU SẮP XẾP</w:t>
      </w:r>
    </w:p>
    <w:p w14:paraId="608F23FA" w14:textId="77777777" w:rsidR="00537A25" w:rsidRDefault="00537A25" w:rsidP="00070CC9">
      <w:pPr>
        <w:spacing w:after="0" w:line="240" w:lineRule="auto"/>
        <w:jc w:val="center"/>
        <w:rPr>
          <w:b/>
          <w:i/>
        </w:rPr>
      </w:pPr>
      <w:r w:rsidRPr="00070CC9">
        <w:rPr>
          <w:b/>
          <w:i/>
        </w:rPr>
        <w:t>(Kèm theo Đề án sắp xếp ĐVHC cấp tỉnh)</w:t>
      </w:r>
    </w:p>
    <w:p w14:paraId="6E640E8D" w14:textId="77777777" w:rsidR="00273F03" w:rsidRDefault="00273F03" w:rsidP="00070CC9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51"/>
        <w:gridCol w:w="3130"/>
        <w:gridCol w:w="2268"/>
        <w:gridCol w:w="2410"/>
        <w:gridCol w:w="6237"/>
      </w:tblGrid>
      <w:tr w:rsidR="00225FC8" w:rsidRPr="00F402A2" w14:paraId="1F7654C5" w14:textId="77777777" w:rsidTr="004C0F22">
        <w:trPr>
          <w:trHeight w:val="276"/>
        </w:trPr>
        <w:tc>
          <w:tcPr>
            <w:tcW w:w="551" w:type="dxa"/>
            <w:vMerge w:val="restart"/>
            <w:vAlign w:val="center"/>
          </w:tcPr>
          <w:p w14:paraId="0F8F242C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3130" w:type="dxa"/>
            <w:vMerge w:val="restart"/>
            <w:vAlign w:val="center"/>
          </w:tcPr>
          <w:p w14:paraId="016B63A9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Đối tượng</w:t>
            </w:r>
          </w:p>
        </w:tc>
        <w:tc>
          <w:tcPr>
            <w:tcW w:w="2268" w:type="dxa"/>
            <w:vMerge w:val="restart"/>
            <w:vAlign w:val="center"/>
          </w:tcPr>
          <w:p w14:paraId="0FDAFC4D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Số lượng theo định mức được giao</w:t>
            </w:r>
          </w:p>
        </w:tc>
        <w:tc>
          <w:tcPr>
            <w:tcW w:w="2410" w:type="dxa"/>
            <w:vMerge w:val="restart"/>
            <w:vAlign w:val="center"/>
          </w:tcPr>
          <w:p w14:paraId="2ECDDFC3" w14:textId="77777777" w:rsidR="00225FC8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Số lượng hiện có</w:t>
            </w:r>
          </w:p>
          <w:p w14:paraId="2B0E10CF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(số có mặt)</w:t>
            </w:r>
          </w:p>
        </w:tc>
        <w:tc>
          <w:tcPr>
            <w:tcW w:w="6237" w:type="dxa"/>
            <w:vMerge w:val="restart"/>
            <w:vAlign w:val="center"/>
          </w:tcPr>
          <w:p w14:paraId="55A7AE4A" w14:textId="69AA1422" w:rsidR="00225FC8" w:rsidRPr="005C1D81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Số lượng thực hiện sắp xếp, tinh giản theo quy định hiện hành (theo Nghị định 178, Nghị định 67, … và </w:t>
            </w:r>
            <w:r w:rsidR="005C1D81">
              <w:rPr>
                <w:rFonts w:cs="Times New Roman"/>
                <w:b/>
                <w:sz w:val="24"/>
                <w:szCs w:val="24"/>
              </w:rPr>
              <w:t>c</w:t>
            </w:r>
            <w:r>
              <w:rPr>
                <w:rFonts w:cs="Times New Roman"/>
                <w:b/>
                <w:sz w:val="24"/>
                <w:szCs w:val="24"/>
              </w:rPr>
              <w:t>ác chính sách của địa phương</w:t>
            </w:r>
            <w:r w:rsidR="005C1D81">
              <w:rPr>
                <w:rFonts w:cs="Times New Roman"/>
                <w:b/>
                <w:sz w:val="24"/>
                <w:szCs w:val="24"/>
                <w:lang w:val="vi-VN"/>
              </w:rPr>
              <w:t>)</w:t>
            </w:r>
          </w:p>
        </w:tc>
      </w:tr>
      <w:tr w:rsidR="00225FC8" w:rsidRPr="00F402A2" w14:paraId="766ABDF0" w14:textId="77777777" w:rsidTr="004C0F22">
        <w:trPr>
          <w:trHeight w:val="276"/>
        </w:trPr>
        <w:tc>
          <w:tcPr>
            <w:tcW w:w="551" w:type="dxa"/>
            <w:vMerge/>
            <w:vAlign w:val="center"/>
          </w:tcPr>
          <w:p w14:paraId="199ED22D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14:paraId="7CF1BC32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0CDBEAD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018DE12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650C2F9B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5FC8" w:rsidRPr="00F402A2" w14:paraId="39513C32" w14:textId="77777777" w:rsidTr="004C0F22">
        <w:tc>
          <w:tcPr>
            <w:tcW w:w="551" w:type="dxa"/>
            <w:vAlign w:val="center"/>
          </w:tcPr>
          <w:p w14:paraId="78059479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14:paraId="091DE291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A898AD9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9A08D2F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4F55228F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25FC8" w:rsidRPr="00F402A2" w14:paraId="6F90195A" w14:textId="77777777" w:rsidTr="004C0F22">
        <w:tc>
          <w:tcPr>
            <w:tcW w:w="551" w:type="dxa"/>
            <w:vAlign w:val="center"/>
          </w:tcPr>
          <w:p w14:paraId="7C7F15EA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130" w:type="dxa"/>
            <w:vAlign w:val="center"/>
          </w:tcPr>
          <w:p w14:paraId="3278A459" w14:textId="0A7C81A9" w:rsidR="00225FC8" w:rsidRPr="00F76700" w:rsidRDefault="00CA05DF" w:rsidP="00CA05D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Tỉnh Ninh Bình</w:t>
            </w:r>
          </w:p>
        </w:tc>
        <w:tc>
          <w:tcPr>
            <w:tcW w:w="2268" w:type="dxa"/>
            <w:vAlign w:val="center"/>
          </w:tcPr>
          <w:p w14:paraId="5945CB5D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97913D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2ABC4EE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5FC8" w:rsidRPr="00F402A2" w14:paraId="29607C20" w14:textId="77777777" w:rsidTr="004C0F22">
        <w:tc>
          <w:tcPr>
            <w:tcW w:w="551" w:type="dxa"/>
            <w:vAlign w:val="center"/>
          </w:tcPr>
          <w:p w14:paraId="06298610" w14:textId="77777777" w:rsidR="00225FC8" w:rsidRPr="00961568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Align w:val="center"/>
          </w:tcPr>
          <w:p w14:paraId="0208CABD" w14:textId="5F236735" w:rsidR="00225FC8" w:rsidRPr="00961568" w:rsidRDefault="005C1D81" w:rsidP="00CA05DF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Cán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bộ</w:t>
            </w:r>
            <w:r w:rsidR="00972650" w:rsidRPr="00961568">
              <w:rPr>
                <w:rFonts w:cs="Times New Roman"/>
                <w:sz w:val="24"/>
                <w:szCs w:val="24"/>
              </w:rPr>
              <w:t>, công chức (tỉnh, huyện, xã)</w:t>
            </w:r>
          </w:p>
        </w:tc>
        <w:tc>
          <w:tcPr>
            <w:tcW w:w="2268" w:type="dxa"/>
            <w:vAlign w:val="center"/>
          </w:tcPr>
          <w:p w14:paraId="26566D9C" w14:textId="03BD7CDD" w:rsidR="00225FC8" w:rsidRPr="008B51BA" w:rsidRDefault="008F4006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4.773</w:t>
            </w:r>
          </w:p>
        </w:tc>
        <w:tc>
          <w:tcPr>
            <w:tcW w:w="2410" w:type="dxa"/>
            <w:vAlign w:val="center"/>
          </w:tcPr>
          <w:p w14:paraId="5CB7AEF2" w14:textId="29EAEB74" w:rsidR="00225FC8" w:rsidRPr="008B51BA" w:rsidRDefault="008F4006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4.507</w:t>
            </w:r>
          </w:p>
        </w:tc>
        <w:tc>
          <w:tcPr>
            <w:tcW w:w="6237" w:type="dxa"/>
            <w:vAlign w:val="center"/>
          </w:tcPr>
          <w:p w14:paraId="0DBF7061" w14:textId="09CFB100" w:rsidR="00225FC8" w:rsidRPr="004315C3" w:rsidRDefault="0096156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</w:t>
            </w:r>
          </w:p>
        </w:tc>
      </w:tr>
      <w:tr w:rsidR="00225FC8" w:rsidRPr="00F402A2" w14:paraId="5B42C5F6" w14:textId="77777777" w:rsidTr="004C0F22">
        <w:tc>
          <w:tcPr>
            <w:tcW w:w="551" w:type="dxa"/>
            <w:vAlign w:val="center"/>
          </w:tcPr>
          <w:p w14:paraId="7890D6F8" w14:textId="1A70140A" w:rsidR="00225FC8" w:rsidRPr="00961568" w:rsidRDefault="00972650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Align w:val="center"/>
          </w:tcPr>
          <w:p w14:paraId="6793F2A2" w14:textId="2195ACB0" w:rsidR="00225FC8" w:rsidRPr="00961568" w:rsidRDefault="005C1D81" w:rsidP="00EE6BAD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Viên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chức</w:t>
            </w:r>
            <w:r w:rsidR="00F616A9" w:rsidRPr="00961568">
              <w:rPr>
                <w:rFonts w:cs="Times New Roman"/>
                <w:sz w:val="24"/>
                <w:szCs w:val="24"/>
              </w:rPr>
              <w:t xml:space="preserve"> </w:t>
            </w:r>
            <w:r w:rsidR="00972650" w:rsidRPr="00961568">
              <w:rPr>
                <w:rFonts w:cs="Times New Roman"/>
                <w:sz w:val="24"/>
                <w:szCs w:val="24"/>
              </w:rPr>
              <w:t>(hưởng lương NSNN)</w:t>
            </w:r>
          </w:p>
        </w:tc>
        <w:tc>
          <w:tcPr>
            <w:tcW w:w="2268" w:type="dxa"/>
            <w:vAlign w:val="center"/>
          </w:tcPr>
          <w:p w14:paraId="31D02B83" w14:textId="293D1C15" w:rsidR="00225FC8" w:rsidRPr="008B51BA" w:rsidRDefault="008F4006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18.927</w:t>
            </w:r>
          </w:p>
        </w:tc>
        <w:tc>
          <w:tcPr>
            <w:tcW w:w="2410" w:type="dxa"/>
            <w:vAlign w:val="center"/>
          </w:tcPr>
          <w:p w14:paraId="1A220155" w14:textId="25D2DCCD" w:rsidR="00225FC8" w:rsidRPr="008B51BA" w:rsidRDefault="008F4006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18.210</w:t>
            </w:r>
          </w:p>
        </w:tc>
        <w:tc>
          <w:tcPr>
            <w:tcW w:w="6237" w:type="dxa"/>
            <w:vAlign w:val="center"/>
          </w:tcPr>
          <w:p w14:paraId="2599CAF5" w14:textId="6491E9D1" w:rsidR="00225FC8" w:rsidRPr="004315C3" w:rsidRDefault="0096156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587</w:t>
            </w:r>
          </w:p>
        </w:tc>
      </w:tr>
      <w:tr w:rsidR="00CA05DF" w:rsidRPr="00F402A2" w14:paraId="3A5A46A8" w14:textId="77777777" w:rsidTr="004C0F22">
        <w:tc>
          <w:tcPr>
            <w:tcW w:w="551" w:type="dxa"/>
            <w:vAlign w:val="center"/>
          </w:tcPr>
          <w:p w14:paraId="47E07D13" w14:textId="7F5D8E95" w:rsidR="00CA05DF" w:rsidRPr="00CA05DF" w:rsidRDefault="00CA05DF" w:rsidP="00CD627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A05DF">
              <w:rPr>
                <w:rFonts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30" w:type="dxa"/>
            <w:vAlign w:val="center"/>
          </w:tcPr>
          <w:p w14:paraId="0A2B226A" w14:textId="210E126B" w:rsidR="00CA05DF" w:rsidRPr="00CA05DF" w:rsidRDefault="00CA05DF" w:rsidP="00CA05D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A05DF">
              <w:rPr>
                <w:rFonts w:cs="Times New Roman"/>
                <w:b/>
                <w:bCs/>
                <w:sz w:val="24"/>
                <w:szCs w:val="24"/>
              </w:rPr>
              <w:t>Tỉnh Hà Nam</w:t>
            </w:r>
          </w:p>
        </w:tc>
        <w:tc>
          <w:tcPr>
            <w:tcW w:w="2268" w:type="dxa"/>
            <w:vAlign w:val="center"/>
          </w:tcPr>
          <w:p w14:paraId="33D3EE30" w14:textId="77777777" w:rsidR="00CA05DF" w:rsidRPr="008B51BA" w:rsidRDefault="00CA05DF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656B52" w14:textId="77777777" w:rsidR="00CA05DF" w:rsidRPr="008B51BA" w:rsidRDefault="00CA05DF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1D3185C" w14:textId="77777777" w:rsidR="00CA05DF" w:rsidRPr="00F402A2" w:rsidRDefault="00CA05DF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05DF" w:rsidRPr="00F402A2" w14:paraId="5F50F750" w14:textId="77777777" w:rsidTr="004C0F22">
        <w:tc>
          <w:tcPr>
            <w:tcW w:w="551" w:type="dxa"/>
            <w:vAlign w:val="center"/>
          </w:tcPr>
          <w:p w14:paraId="34556E94" w14:textId="59231BB0" w:rsidR="00CA05DF" w:rsidRPr="00961568" w:rsidRDefault="00FE5CB1" w:rsidP="00CA05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Align w:val="center"/>
          </w:tcPr>
          <w:p w14:paraId="4C7FEB8C" w14:textId="4343C1AC" w:rsidR="00CA05DF" w:rsidRPr="00961568" w:rsidRDefault="00972650" w:rsidP="00CA05DF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Cán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bộ</w:t>
            </w:r>
            <w:r w:rsidRPr="00961568">
              <w:rPr>
                <w:rFonts w:cs="Times New Roman"/>
                <w:sz w:val="24"/>
                <w:szCs w:val="24"/>
              </w:rPr>
              <w:t>, công chức (tỉnh, huyện, xã)</w:t>
            </w:r>
          </w:p>
        </w:tc>
        <w:tc>
          <w:tcPr>
            <w:tcW w:w="2268" w:type="dxa"/>
            <w:vAlign w:val="center"/>
          </w:tcPr>
          <w:p w14:paraId="627C3425" w14:textId="5A88D1C1" w:rsidR="00CA05DF" w:rsidRPr="009D55D9" w:rsidRDefault="000A42BB" w:rsidP="00CA05D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5D9">
              <w:rPr>
                <w:rFonts w:cs="Times New Roman"/>
                <w:color w:val="000000" w:themeColor="text1"/>
                <w:sz w:val="24"/>
                <w:szCs w:val="24"/>
              </w:rPr>
              <w:t>3.974</w:t>
            </w:r>
          </w:p>
        </w:tc>
        <w:tc>
          <w:tcPr>
            <w:tcW w:w="2410" w:type="dxa"/>
            <w:vAlign w:val="center"/>
          </w:tcPr>
          <w:p w14:paraId="51E96AEC" w14:textId="185067EB" w:rsidR="00CA05DF" w:rsidRPr="009D55D9" w:rsidRDefault="000A42BB" w:rsidP="00CA05D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5D9">
              <w:rPr>
                <w:rFonts w:cs="Times New Roman"/>
                <w:color w:val="000000" w:themeColor="text1"/>
                <w:sz w:val="24"/>
                <w:szCs w:val="24"/>
              </w:rPr>
              <w:t>3.653</w:t>
            </w:r>
          </w:p>
        </w:tc>
        <w:tc>
          <w:tcPr>
            <w:tcW w:w="6237" w:type="dxa"/>
            <w:vAlign w:val="center"/>
          </w:tcPr>
          <w:p w14:paraId="02B7C6C4" w14:textId="65B88B2D" w:rsidR="00CA05DF" w:rsidRPr="00972650" w:rsidRDefault="00972650" w:rsidP="00CA05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2650">
              <w:rPr>
                <w:rFonts w:cs="Times New Roman"/>
                <w:sz w:val="24"/>
                <w:szCs w:val="24"/>
              </w:rPr>
              <w:t>341</w:t>
            </w:r>
          </w:p>
        </w:tc>
      </w:tr>
      <w:tr w:rsidR="00641557" w:rsidRPr="00F402A2" w14:paraId="5EAB11C0" w14:textId="77777777" w:rsidTr="004C0F22">
        <w:tc>
          <w:tcPr>
            <w:tcW w:w="551" w:type="dxa"/>
            <w:vAlign w:val="center"/>
          </w:tcPr>
          <w:p w14:paraId="23B67130" w14:textId="078596DB" w:rsidR="00641557" w:rsidRPr="00961568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Align w:val="center"/>
          </w:tcPr>
          <w:p w14:paraId="2920F42A" w14:textId="779A200B" w:rsidR="00641557" w:rsidRPr="00961568" w:rsidRDefault="00972650" w:rsidP="00641557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Viên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chức</w:t>
            </w:r>
            <w:r w:rsidRPr="00961568">
              <w:rPr>
                <w:rFonts w:cs="Times New Roman"/>
                <w:sz w:val="24"/>
                <w:szCs w:val="24"/>
              </w:rPr>
              <w:t xml:space="preserve"> (hưởng lương NSNN)</w:t>
            </w:r>
          </w:p>
        </w:tc>
        <w:tc>
          <w:tcPr>
            <w:tcW w:w="2268" w:type="dxa"/>
            <w:vAlign w:val="center"/>
          </w:tcPr>
          <w:p w14:paraId="7043ABCC" w14:textId="4284FDF6" w:rsidR="00641557" w:rsidRPr="009D55D9" w:rsidRDefault="000A42BB" w:rsidP="0064155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5D9">
              <w:rPr>
                <w:rFonts w:cs="Times New Roman"/>
                <w:color w:val="000000" w:themeColor="text1"/>
                <w:sz w:val="24"/>
                <w:szCs w:val="24"/>
              </w:rPr>
              <w:t>15.369</w:t>
            </w:r>
          </w:p>
        </w:tc>
        <w:tc>
          <w:tcPr>
            <w:tcW w:w="2410" w:type="dxa"/>
            <w:vAlign w:val="center"/>
          </w:tcPr>
          <w:p w14:paraId="6F22A851" w14:textId="0C980F84" w:rsidR="00641557" w:rsidRPr="009D55D9" w:rsidRDefault="000A42BB" w:rsidP="0064155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5D9">
              <w:rPr>
                <w:rFonts w:cs="Times New Roman"/>
                <w:color w:val="000000" w:themeColor="text1"/>
                <w:sz w:val="24"/>
                <w:szCs w:val="24"/>
              </w:rPr>
              <w:t>14.697</w:t>
            </w:r>
          </w:p>
        </w:tc>
        <w:tc>
          <w:tcPr>
            <w:tcW w:w="6237" w:type="dxa"/>
            <w:vAlign w:val="center"/>
          </w:tcPr>
          <w:p w14:paraId="1FA02B55" w14:textId="3507D0F3" w:rsidR="00641557" w:rsidRPr="00972650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2650">
              <w:rPr>
                <w:rFonts w:cs="Times New Roman"/>
                <w:sz w:val="24"/>
                <w:szCs w:val="24"/>
              </w:rPr>
              <w:t>114</w:t>
            </w:r>
          </w:p>
        </w:tc>
      </w:tr>
      <w:tr w:rsidR="00641557" w:rsidRPr="00F402A2" w14:paraId="05783043" w14:textId="77777777" w:rsidTr="004C0F22">
        <w:tc>
          <w:tcPr>
            <w:tcW w:w="551" w:type="dxa"/>
            <w:vAlign w:val="center"/>
          </w:tcPr>
          <w:p w14:paraId="2F2BF34B" w14:textId="57103EB4" w:rsidR="00641557" w:rsidRPr="00641557" w:rsidRDefault="00641557" w:rsidP="006415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1557">
              <w:rPr>
                <w:rFonts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130" w:type="dxa"/>
            <w:vAlign w:val="center"/>
          </w:tcPr>
          <w:p w14:paraId="4421456F" w14:textId="6229F9B5" w:rsidR="00641557" w:rsidRPr="00F76700" w:rsidRDefault="00641557" w:rsidP="0064155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Tỉnh Nam Định</w:t>
            </w:r>
          </w:p>
        </w:tc>
        <w:tc>
          <w:tcPr>
            <w:tcW w:w="2268" w:type="dxa"/>
            <w:vAlign w:val="center"/>
          </w:tcPr>
          <w:p w14:paraId="4B718E36" w14:textId="77777777" w:rsidR="00641557" w:rsidRPr="008B51BA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69941E" w14:textId="77777777" w:rsidR="00641557" w:rsidRPr="008B51BA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3642F53" w14:textId="77777777" w:rsidR="00641557" w:rsidRPr="00F402A2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41557" w:rsidRPr="00F402A2" w14:paraId="30B460EA" w14:textId="77777777" w:rsidTr="004C0F22">
        <w:tc>
          <w:tcPr>
            <w:tcW w:w="551" w:type="dxa"/>
            <w:vAlign w:val="center"/>
          </w:tcPr>
          <w:p w14:paraId="6EE03B26" w14:textId="56007DCA" w:rsidR="00641557" w:rsidRPr="00961568" w:rsidRDefault="00024146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Align w:val="center"/>
          </w:tcPr>
          <w:p w14:paraId="2B4A2594" w14:textId="7F8CE08B" w:rsidR="00641557" w:rsidRPr="00961568" w:rsidRDefault="00972650" w:rsidP="00024146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Cán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bộ</w:t>
            </w:r>
            <w:r w:rsidRPr="00961568">
              <w:rPr>
                <w:rFonts w:cs="Times New Roman"/>
                <w:sz w:val="24"/>
                <w:szCs w:val="24"/>
              </w:rPr>
              <w:t>, công chức (tỉnh, huyện, xã)</w:t>
            </w:r>
          </w:p>
        </w:tc>
        <w:tc>
          <w:tcPr>
            <w:tcW w:w="2268" w:type="dxa"/>
            <w:vAlign w:val="center"/>
          </w:tcPr>
          <w:p w14:paraId="56907382" w14:textId="55B655E7" w:rsidR="00641557" w:rsidRPr="008B51BA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7.175</w:t>
            </w:r>
          </w:p>
        </w:tc>
        <w:tc>
          <w:tcPr>
            <w:tcW w:w="2410" w:type="dxa"/>
            <w:vAlign w:val="center"/>
          </w:tcPr>
          <w:p w14:paraId="7EAC2CC5" w14:textId="531BBBE3" w:rsidR="00641557" w:rsidRPr="008B51BA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6.371</w:t>
            </w:r>
          </w:p>
        </w:tc>
        <w:tc>
          <w:tcPr>
            <w:tcW w:w="6237" w:type="dxa"/>
            <w:vAlign w:val="center"/>
          </w:tcPr>
          <w:p w14:paraId="2E3E8D02" w14:textId="4FB695B2" w:rsidR="00641557" w:rsidRPr="00F402A2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</w:t>
            </w:r>
          </w:p>
        </w:tc>
      </w:tr>
      <w:tr w:rsidR="00641557" w:rsidRPr="00F402A2" w14:paraId="610D164A" w14:textId="77777777" w:rsidTr="004C0F22">
        <w:tc>
          <w:tcPr>
            <w:tcW w:w="551" w:type="dxa"/>
            <w:vAlign w:val="center"/>
          </w:tcPr>
          <w:p w14:paraId="56F07839" w14:textId="40D7805E" w:rsidR="00641557" w:rsidRPr="00961568" w:rsidRDefault="00972650" w:rsidP="000241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Align w:val="center"/>
          </w:tcPr>
          <w:p w14:paraId="624100AA" w14:textId="2ADF449B" w:rsidR="00641557" w:rsidRPr="00961568" w:rsidRDefault="00972650" w:rsidP="00024146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Viên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chức</w:t>
            </w:r>
            <w:r w:rsidRPr="00961568">
              <w:rPr>
                <w:rFonts w:cs="Times New Roman"/>
                <w:sz w:val="24"/>
                <w:szCs w:val="24"/>
              </w:rPr>
              <w:t xml:space="preserve"> (hưởng lương NSNN)</w:t>
            </w:r>
          </w:p>
        </w:tc>
        <w:tc>
          <w:tcPr>
            <w:tcW w:w="2268" w:type="dxa"/>
            <w:vAlign w:val="center"/>
          </w:tcPr>
          <w:p w14:paraId="72C3716A" w14:textId="61183144" w:rsidR="00641557" w:rsidRPr="008B51BA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30.388</w:t>
            </w:r>
          </w:p>
        </w:tc>
        <w:tc>
          <w:tcPr>
            <w:tcW w:w="2410" w:type="dxa"/>
            <w:vAlign w:val="center"/>
          </w:tcPr>
          <w:p w14:paraId="4EE2F2C8" w14:textId="08C9BB84" w:rsidR="00641557" w:rsidRPr="008B51BA" w:rsidRDefault="004043A8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27.604</w:t>
            </w:r>
          </w:p>
        </w:tc>
        <w:tc>
          <w:tcPr>
            <w:tcW w:w="6237" w:type="dxa"/>
            <w:vAlign w:val="center"/>
          </w:tcPr>
          <w:p w14:paraId="7388C57C" w14:textId="4B21E570" w:rsidR="00641557" w:rsidRPr="00F402A2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</w:t>
            </w:r>
          </w:p>
        </w:tc>
      </w:tr>
      <w:tr w:rsidR="00641557" w:rsidRPr="00F402A2" w14:paraId="7421541E" w14:textId="77777777" w:rsidTr="004C0F22">
        <w:tc>
          <w:tcPr>
            <w:tcW w:w="551" w:type="dxa"/>
            <w:vAlign w:val="center"/>
          </w:tcPr>
          <w:p w14:paraId="05049C0E" w14:textId="20A87827" w:rsidR="00641557" w:rsidRPr="00961568" w:rsidRDefault="00961568" w:rsidP="006415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568">
              <w:rPr>
                <w:rFonts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130" w:type="dxa"/>
            <w:vAlign w:val="center"/>
          </w:tcPr>
          <w:p w14:paraId="1CE368FB" w14:textId="77777777" w:rsidR="00641557" w:rsidRPr="00F76700" w:rsidRDefault="00641557" w:rsidP="00961568">
            <w:pPr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268" w:type="dxa"/>
            <w:vAlign w:val="center"/>
          </w:tcPr>
          <w:p w14:paraId="5B3F18E2" w14:textId="77777777" w:rsidR="00641557" w:rsidRPr="00F402A2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AA7CAE" w14:textId="77777777" w:rsidR="00641557" w:rsidRPr="00F402A2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D7DEC3E" w14:textId="77777777" w:rsidR="00641557" w:rsidRPr="00F402A2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1568" w:rsidRPr="00F402A2" w14:paraId="7C6D05BF" w14:textId="77777777" w:rsidTr="007439F8">
        <w:tc>
          <w:tcPr>
            <w:tcW w:w="551" w:type="dxa"/>
            <w:vAlign w:val="center"/>
          </w:tcPr>
          <w:p w14:paraId="46B8B2C3" w14:textId="0B2C7A15" w:rsidR="00961568" w:rsidRDefault="00961568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Align w:val="center"/>
          </w:tcPr>
          <w:p w14:paraId="36AEC2F9" w14:textId="367C214D" w:rsidR="00961568" w:rsidRPr="00F76700" w:rsidRDefault="00961568" w:rsidP="00961568">
            <w:pPr>
              <w:rPr>
                <w:rFonts w:cs="Times New Roman"/>
                <w:b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Cán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bộ</w:t>
            </w:r>
            <w:r w:rsidRPr="00961568">
              <w:rPr>
                <w:rFonts w:cs="Times New Roman"/>
                <w:sz w:val="24"/>
                <w:szCs w:val="24"/>
              </w:rPr>
              <w:t>, công chức (tỉnh, huyện, xã)</w:t>
            </w:r>
          </w:p>
        </w:tc>
        <w:tc>
          <w:tcPr>
            <w:tcW w:w="2268" w:type="dxa"/>
            <w:vAlign w:val="bottom"/>
          </w:tcPr>
          <w:p w14:paraId="697AA604" w14:textId="047B20BE" w:rsidR="00961568" w:rsidRPr="00961568" w:rsidRDefault="0003295A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15.307</w:t>
            </w:r>
          </w:p>
        </w:tc>
        <w:tc>
          <w:tcPr>
            <w:tcW w:w="2410" w:type="dxa"/>
            <w:vAlign w:val="bottom"/>
          </w:tcPr>
          <w:p w14:paraId="213FE64F" w14:textId="07C71442" w:rsidR="00961568" w:rsidRPr="00961568" w:rsidRDefault="0003295A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13.969</w:t>
            </w:r>
          </w:p>
        </w:tc>
        <w:tc>
          <w:tcPr>
            <w:tcW w:w="6237" w:type="dxa"/>
            <w:vAlign w:val="bottom"/>
          </w:tcPr>
          <w:p w14:paraId="2B732C08" w14:textId="27C2B18B" w:rsidR="00961568" w:rsidRPr="00961568" w:rsidRDefault="00961568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1053">
              <w:rPr>
                <w:rFonts w:cs="Times New Roman"/>
                <w:sz w:val="24"/>
                <w:szCs w:val="24"/>
              </w:rPr>
              <w:t>632</w:t>
            </w:r>
          </w:p>
        </w:tc>
      </w:tr>
      <w:tr w:rsidR="00961568" w:rsidRPr="00F402A2" w14:paraId="5BB96F92" w14:textId="77777777" w:rsidTr="007439F8">
        <w:tc>
          <w:tcPr>
            <w:tcW w:w="551" w:type="dxa"/>
            <w:vAlign w:val="center"/>
          </w:tcPr>
          <w:p w14:paraId="3B8ACD38" w14:textId="445429AE" w:rsidR="00961568" w:rsidRDefault="00961568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Align w:val="center"/>
          </w:tcPr>
          <w:p w14:paraId="56EFB409" w14:textId="53166156" w:rsidR="00961568" w:rsidRPr="00F76700" w:rsidRDefault="00961568" w:rsidP="00961568">
            <w:pPr>
              <w:rPr>
                <w:rFonts w:cs="Times New Roman"/>
                <w:b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Viên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chức</w:t>
            </w:r>
            <w:r w:rsidRPr="00961568">
              <w:rPr>
                <w:rFonts w:cs="Times New Roman"/>
                <w:sz w:val="24"/>
                <w:szCs w:val="24"/>
              </w:rPr>
              <w:t xml:space="preserve"> (hưởng lương NSNN)</w:t>
            </w:r>
          </w:p>
        </w:tc>
        <w:tc>
          <w:tcPr>
            <w:tcW w:w="2268" w:type="dxa"/>
            <w:vAlign w:val="bottom"/>
          </w:tcPr>
          <w:p w14:paraId="44DA9D2E" w14:textId="5FD0A585" w:rsidR="00961568" w:rsidRPr="00961568" w:rsidRDefault="0003295A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64.53</w:t>
            </w:r>
            <w:r w:rsidR="0040635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14:paraId="11CCB45F" w14:textId="1821189D" w:rsidR="00961568" w:rsidRPr="00961568" w:rsidRDefault="0003295A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66.366</w:t>
            </w:r>
          </w:p>
        </w:tc>
        <w:tc>
          <w:tcPr>
            <w:tcW w:w="6237" w:type="dxa"/>
            <w:vAlign w:val="bottom"/>
          </w:tcPr>
          <w:p w14:paraId="75305F00" w14:textId="7321D7F7" w:rsidR="00961568" w:rsidRPr="00961568" w:rsidRDefault="00961568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1053">
              <w:rPr>
                <w:rFonts w:cs="Times New Roman"/>
                <w:sz w:val="24"/>
                <w:szCs w:val="24"/>
              </w:rPr>
              <w:t>866</w:t>
            </w:r>
          </w:p>
        </w:tc>
      </w:tr>
    </w:tbl>
    <w:p w14:paraId="667280E8" w14:textId="08C61876" w:rsidR="00804588" w:rsidRDefault="00804588" w:rsidP="00527B3D">
      <w:pPr>
        <w:spacing w:after="0" w:line="240" w:lineRule="auto"/>
        <w:jc w:val="center"/>
        <w:rPr>
          <w:b/>
        </w:rPr>
      </w:pPr>
    </w:p>
    <w:sectPr w:rsidR="00804588" w:rsidSect="004C0F22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6879"/>
    <w:multiLevelType w:val="hybridMultilevel"/>
    <w:tmpl w:val="4566D9CC"/>
    <w:lvl w:ilvl="0" w:tplc="5B880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93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A7"/>
    <w:rsid w:val="00024146"/>
    <w:rsid w:val="0003295A"/>
    <w:rsid w:val="00043E54"/>
    <w:rsid w:val="00054540"/>
    <w:rsid w:val="00070CC9"/>
    <w:rsid w:val="000900C5"/>
    <w:rsid w:val="000A42BB"/>
    <w:rsid w:val="001177B4"/>
    <w:rsid w:val="001223CD"/>
    <w:rsid w:val="00176FA7"/>
    <w:rsid w:val="001B7E17"/>
    <w:rsid w:val="001D1ACD"/>
    <w:rsid w:val="001F3C32"/>
    <w:rsid w:val="00210864"/>
    <w:rsid w:val="00225FC8"/>
    <w:rsid w:val="002341F2"/>
    <w:rsid w:val="00273F03"/>
    <w:rsid w:val="002E6CBD"/>
    <w:rsid w:val="002E7CD5"/>
    <w:rsid w:val="00367BA2"/>
    <w:rsid w:val="003717FF"/>
    <w:rsid w:val="003A1053"/>
    <w:rsid w:val="004001A2"/>
    <w:rsid w:val="004043A8"/>
    <w:rsid w:val="00406357"/>
    <w:rsid w:val="004315C3"/>
    <w:rsid w:val="00477C76"/>
    <w:rsid w:val="004865A9"/>
    <w:rsid w:val="004B1A08"/>
    <w:rsid w:val="004C0001"/>
    <w:rsid w:val="004C0F22"/>
    <w:rsid w:val="004F3DE0"/>
    <w:rsid w:val="0052309A"/>
    <w:rsid w:val="00527B3D"/>
    <w:rsid w:val="00537A25"/>
    <w:rsid w:val="005A22D4"/>
    <w:rsid w:val="005C1D81"/>
    <w:rsid w:val="005C5730"/>
    <w:rsid w:val="006014D9"/>
    <w:rsid w:val="00632F3F"/>
    <w:rsid w:val="00641557"/>
    <w:rsid w:val="00671082"/>
    <w:rsid w:val="006B6BF8"/>
    <w:rsid w:val="006D6D52"/>
    <w:rsid w:val="007044FD"/>
    <w:rsid w:val="007070B5"/>
    <w:rsid w:val="007728C6"/>
    <w:rsid w:val="00796AAF"/>
    <w:rsid w:val="00803CBB"/>
    <w:rsid w:val="00804588"/>
    <w:rsid w:val="00831116"/>
    <w:rsid w:val="00836DA5"/>
    <w:rsid w:val="0089303F"/>
    <w:rsid w:val="008B51BA"/>
    <w:rsid w:val="008F4006"/>
    <w:rsid w:val="008F734A"/>
    <w:rsid w:val="00961568"/>
    <w:rsid w:val="00972650"/>
    <w:rsid w:val="009D55D9"/>
    <w:rsid w:val="00A14B7D"/>
    <w:rsid w:val="00A27EC9"/>
    <w:rsid w:val="00AA2F65"/>
    <w:rsid w:val="00AC266D"/>
    <w:rsid w:val="00B02BBA"/>
    <w:rsid w:val="00B057FB"/>
    <w:rsid w:val="00B328B8"/>
    <w:rsid w:val="00B438FD"/>
    <w:rsid w:val="00B8331B"/>
    <w:rsid w:val="00BC41CC"/>
    <w:rsid w:val="00BE3C77"/>
    <w:rsid w:val="00C90F5B"/>
    <w:rsid w:val="00CA05DF"/>
    <w:rsid w:val="00CA5F54"/>
    <w:rsid w:val="00CD265D"/>
    <w:rsid w:val="00CD6270"/>
    <w:rsid w:val="00CE18B9"/>
    <w:rsid w:val="00CF0781"/>
    <w:rsid w:val="00D532BF"/>
    <w:rsid w:val="00D76646"/>
    <w:rsid w:val="00DF0D62"/>
    <w:rsid w:val="00DF181C"/>
    <w:rsid w:val="00E21F5D"/>
    <w:rsid w:val="00E364CC"/>
    <w:rsid w:val="00E7778D"/>
    <w:rsid w:val="00EB43A1"/>
    <w:rsid w:val="00EE6BAD"/>
    <w:rsid w:val="00F06DED"/>
    <w:rsid w:val="00F1706F"/>
    <w:rsid w:val="00F402A2"/>
    <w:rsid w:val="00F616A9"/>
    <w:rsid w:val="00F76700"/>
    <w:rsid w:val="00F92DA5"/>
    <w:rsid w:val="00FB54D4"/>
    <w:rsid w:val="00FC44F3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10319"/>
  <w15:chartTrackingRefBased/>
  <w15:docId w15:val="{AFA7B528-8F72-4982-A0F3-00D1651C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D92A3-D355-4C34-8537-685085C46A62}"/>
</file>

<file path=customXml/itemProps2.xml><?xml version="1.0" encoding="utf-8"?>
<ds:datastoreItem xmlns:ds="http://schemas.openxmlformats.org/officeDocument/2006/customXml" ds:itemID="{AB5FFFFB-1CD9-4C6E-992F-3F26500483D6}"/>
</file>

<file path=customXml/itemProps3.xml><?xml version="1.0" encoding="utf-8"?>
<ds:datastoreItem xmlns:ds="http://schemas.openxmlformats.org/officeDocument/2006/customXml" ds:itemID="{AC7CC79E-9335-40C8-99F0-667CFF0CF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Quy</cp:lastModifiedBy>
  <cp:revision>12</cp:revision>
  <cp:lastPrinted>2025-04-20T12:31:00Z</cp:lastPrinted>
  <dcterms:created xsi:type="dcterms:W3CDTF">2025-04-17T03:06:00Z</dcterms:created>
  <dcterms:modified xsi:type="dcterms:W3CDTF">2025-04-20T12:32:00Z</dcterms:modified>
</cp:coreProperties>
</file>